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21B0" w14:textId="6C1F3F76" w:rsidR="00E6764E" w:rsidRPr="006E1F70" w:rsidRDefault="006E1F70" w:rsidP="00586297">
      <w:pPr>
        <w:pStyle w:val="StyleTitleLeft005cm"/>
        <w:spacing w:before="567"/>
        <w:jc w:val="both"/>
        <w:rPr>
          <w:rFonts w:ascii="Times New Roman" w:hAnsi="Times New Roman"/>
          <w:lang w:val="es-CO"/>
        </w:rPr>
      </w:pPr>
      <w:r>
        <w:rPr>
          <w:rFonts w:ascii="Times New Roman" w:hAnsi="Times New Roman"/>
          <w:lang w:val="es-CO"/>
        </w:rPr>
        <w:t>Título en Español</w:t>
      </w:r>
    </w:p>
    <w:p w14:paraId="18405C67" w14:textId="23B4702F" w:rsidR="00EA3F4B" w:rsidRPr="006E1F70" w:rsidRDefault="00724072" w:rsidP="00586297">
      <w:pPr>
        <w:pStyle w:val="Authors"/>
        <w:spacing w:after="0"/>
        <w:jc w:val="both"/>
        <w:rPr>
          <w:rFonts w:ascii="Times New Roman" w:hAnsi="Times New Roman"/>
          <w:lang w:val="es-CO"/>
        </w:rPr>
      </w:pPr>
      <w:r w:rsidRPr="006E1F70">
        <w:rPr>
          <w:rFonts w:ascii="Times New Roman" w:hAnsi="Times New Roman"/>
          <w:lang w:val="es-CO"/>
        </w:rPr>
        <w:t>Autor</w:t>
      </w:r>
      <w:r w:rsidR="009C5BA7" w:rsidRPr="006E1F70">
        <w:rPr>
          <w:rFonts w:ascii="Times New Roman" w:hAnsi="Times New Roman"/>
          <w:vertAlign w:val="superscript"/>
          <w:lang w:val="es-CO"/>
        </w:rPr>
        <w:t>1</w:t>
      </w:r>
      <w:r w:rsidR="008E60CF" w:rsidRPr="006E1F70">
        <w:rPr>
          <w:rFonts w:ascii="Times New Roman" w:hAnsi="Times New Roman"/>
          <w:lang w:val="es-CO"/>
        </w:rPr>
        <w:t>,</w:t>
      </w:r>
      <w:r w:rsidR="00076598" w:rsidRPr="006E1F70">
        <w:rPr>
          <w:rFonts w:ascii="Times New Roman" w:hAnsi="Times New Roman"/>
          <w:lang w:val="es-CO"/>
        </w:rPr>
        <w:t xml:space="preserve"> </w:t>
      </w:r>
      <w:r w:rsidRPr="006E1F70">
        <w:rPr>
          <w:rFonts w:ascii="Times New Roman" w:hAnsi="Times New Roman"/>
          <w:lang w:val="es-CO"/>
        </w:rPr>
        <w:t>Autor</w:t>
      </w:r>
      <w:r w:rsidR="00076598" w:rsidRPr="006E1F70">
        <w:rPr>
          <w:rFonts w:ascii="Times New Roman" w:hAnsi="Times New Roman"/>
          <w:vertAlign w:val="superscript"/>
          <w:lang w:val="es-CO"/>
        </w:rPr>
        <w:t>2</w:t>
      </w:r>
      <w:r w:rsidR="002555F6" w:rsidRPr="006E1F70">
        <w:rPr>
          <w:rFonts w:ascii="Times New Roman" w:hAnsi="Times New Roman"/>
          <w:lang w:val="es-CO"/>
        </w:rPr>
        <w:t>,</w:t>
      </w:r>
      <w:r w:rsidR="009C5BA7" w:rsidRPr="006E1F70">
        <w:rPr>
          <w:rFonts w:ascii="Times New Roman" w:hAnsi="Times New Roman"/>
          <w:lang w:val="es-CO"/>
        </w:rPr>
        <w:t xml:space="preserve"> </w:t>
      </w:r>
      <w:r w:rsidRPr="006E1F70">
        <w:rPr>
          <w:rFonts w:ascii="Times New Roman" w:hAnsi="Times New Roman"/>
          <w:lang w:val="es-CO"/>
        </w:rPr>
        <w:t>Autor</w:t>
      </w:r>
      <w:r w:rsidRPr="006E1F70">
        <w:rPr>
          <w:rFonts w:ascii="Times New Roman" w:hAnsi="Times New Roman"/>
          <w:vertAlign w:val="superscript"/>
          <w:lang w:val="es-CO"/>
        </w:rPr>
        <w:t>3</w:t>
      </w:r>
    </w:p>
    <w:p w14:paraId="78259BDA" w14:textId="7447408E" w:rsidR="008E60CF" w:rsidRPr="002555F6" w:rsidRDefault="008E60CF" w:rsidP="00586297">
      <w:pPr>
        <w:pStyle w:val="25mmIndent"/>
        <w:jc w:val="both"/>
        <w:rPr>
          <w:rFonts w:ascii="Times New Roman" w:hAnsi="Times New Roman"/>
          <w:lang w:val="es-CO"/>
        </w:rPr>
      </w:pPr>
      <w:r w:rsidRPr="002555F6">
        <w:rPr>
          <w:rFonts w:ascii="Times New Roman" w:hAnsi="Times New Roman"/>
          <w:vertAlign w:val="superscript"/>
          <w:lang w:val="es-CO"/>
        </w:rPr>
        <w:t xml:space="preserve">1 </w:t>
      </w:r>
      <w:r w:rsidR="00724072" w:rsidRPr="002555F6">
        <w:rPr>
          <w:rFonts w:ascii="Times New Roman" w:hAnsi="Times New Roman"/>
          <w:lang w:val="es-CO"/>
        </w:rPr>
        <w:t>Filial Autor 1</w:t>
      </w:r>
      <w:r w:rsidR="002555F6" w:rsidRPr="002555F6">
        <w:rPr>
          <w:rFonts w:ascii="Times New Roman" w:hAnsi="Times New Roman"/>
          <w:lang w:val="es-CO"/>
        </w:rPr>
        <w:t xml:space="preserve"> </w:t>
      </w:r>
      <w:r w:rsidR="002555F6" w:rsidRPr="00DD1ABF">
        <w:rPr>
          <w:rFonts w:ascii="Times New Roman" w:hAnsi="Times New Roman"/>
          <w:color w:val="7F7F7F" w:themeColor="text1" w:themeTint="80"/>
          <w:sz w:val="18"/>
          <w:szCs w:val="18"/>
          <w:lang w:val="es-CO"/>
        </w:rPr>
        <w:t xml:space="preserve">(Nombre </w:t>
      </w:r>
      <w:r w:rsidR="00F2424B" w:rsidRPr="00DD1ABF">
        <w:rPr>
          <w:rFonts w:ascii="Times New Roman" w:hAnsi="Times New Roman"/>
          <w:color w:val="7F7F7F" w:themeColor="text1" w:themeTint="80"/>
          <w:sz w:val="18"/>
          <w:szCs w:val="18"/>
          <w:lang w:val="es-CO"/>
        </w:rPr>
        <w:t>Grupo de Investigación</w:t>
      </w:r>
      <w:r w:rsidR="002555F6" w:rsidRPr="00DD1ABF">
        <w:rPr>
          <w:rFonts w:ascii="Times New Roman" w:hAnsi="Times New Roman"/>
          <w:color w:val="7F7F7F" w:themeColor="text1" w:themeTint="80"/>
          <w:sz w:val="18"/>
          <w:szCs w:val="18"/>
          <w:lang w:val="es-CO"/>
        </w:rPr>
        <w:t xml:space="preserve">, Nombre </w:t>
      </w:r>
      <w:r w:rsidR="006E1F70" w:rsidRPr="00DD1ABF">
        <w:rPr>
          <w:rFonts w:ascii="Times New Roman" w:hAnsi="Times New Roman"/>
          <w:color w:val="7F7F7F" w:themeColor="text1" w:themeTint="80"/>
          <w:sz w:val="18"/>
          <w:szCs w:val="18"/>
          <w:lang w:val="es-CO"/>
        </w:rPr>
        <w:t>Escuela/Institución</w:t>
      </w:r>
      <w:r w:rsidR="002555F6" w:rsidRPr="00DD1ABF">
        <w:rPr>
          <w:rFonts w:ascii="Times New Roman" w:hAnsi="Times New Roman"/>
          <w:color w:val="7F7F7F" w:themeColor="text1" w:themeTint="80"/>
          <w:sz w:val="18"/>
          <w:szCs w:val="18"/>
          <w:lang w:val="es-CO"/>
        </w:rPr>
        <w:t>, Nombre Ciudad, Nombre País)</w:t>
      </w:r>
    </w:p>
    <w:p w14:paraId="55D9027D" w14:textId="79752E8D" w:rsidR="00EA3F4B" w:rsidRPr="002555F6" w:rsidRDefault="00076598" w:rsidP="00586297">
      <w:pPr>
        <w:pStyle w:val="25mmIndent"/>
        <w:jc w:val="both"/>
        <w:rPr>
          <w:rFonts w:ascii="Times New Roman" w:hAnsi="Times New Roman"/>
          <w:lang w:val="es-CO"/>
        </w:rPr>
      </w:pPr>
      <w:r w:rsidRPr="002555F6">
        <w:rPr>
          <w:rFonts w:ascii="Times New Roman" w:hAnsi="Times New Roman"/>
          <w:vertAlign w:val="superscript"/>
          <w:lang w:val="es-CO"/>
        </w:rPr>
        <w:t xml:space="preserve">2 </w:t>
      </w:r>
      <w:r w:rsidR="00724072" w:rsidRPr="002555F6">
        <w:rPr>
          <w:rFonts w:ascii="Times New Roman" w:hAnsi="Times New Roman"/>
          <w:lang w:val="es-CO"/>
        </w:rPr>
        <w:t xml:space="preserve">Filial </w:t>
      </w:r>
      <w:r w:rsidRPr="002555F6">
        <w:rPr>
          <w:rFonts w:ascii="Times New Roman" w:hAnsi="Times New Roman"/>
          <w:lang w:val="es-CO"/>
        </w:rPr>
        <w:t>Autor 2</w:t>
      </w:r>
      <w:r w:rsidR="002555F6" w:rsidRPr="002555F6">
        <w:rPr>
          <w:rFonts w:ascii="Times New Roman" w:hAnsi="Times New Roman"/>
          <w:lang w:val="es-CO"/>
        </w:rPr>
        <w:t xml:space="preserve"> </w:t>
      </w:r>
      <w:r w:rsidR="006E1F70" w:rsidRPr="00DD1ABF">
        <w:rPr>
          <w:rFonts w:ascii="Times New Roman" w:hAnsi="Times New Roman"/>
          <w:color w:val="7F7F7F" w:themeColor="text1" w:themeTint="80"/>
          <w:sz w:val="18"/>
          <w:szCs w:val="18"/>
          <w:lang w:val="es-CO"/>
        </w:rPr>
        <w:t>(Nombre Grupo de Investigación, Nombre Escuela/Institución, Nombre Ciudad, Nombre País)</w:t>
      </w:r>
    </w:p>
    <w:p w14:paraId="01415ED7" w14:textId="3AF2B03D" w:rsidR="00076598" w:rsidRPr="002555F6" w:rsidRDefault="00076598" w:rsidP="00586297">
      <w:pPr>
        <w:pStyle w:val="25mmIndent"/>
        <w:jc w:val="both"/>
        <w:rPr>
          <w:rFonts w:ascii="Times New Roman" w:hAnsi="Times New Roman"/>
          <w:lang w:val="es-CO"/>
        </w:rPr>
      </w:pPr>
      <w:r w:rsidRPr="002555F6">
        <w:rPr>
          <w:rFonts w:ascii="Times New Roman" w:hAnsi="Times New Roman"/>
          <w:vertAlign w:val="superscript"/>
          <w:lang w:val="es-CO"/>
        </w:rPr>
        <w:t xml:space="preserve">3 </w:t>
      </w:r>
      <w:r w:rsidR="00724072" w:rsidRPr="002555F6">
        <w:rPr>
          <w:rFonts w:ascii="Times New Roman" w:hAnsi="Times New Roman"/>
          <w:lang w:val="es-CO"/>
        </w:rPr>
        <w:t>Filial</w:t>
      </w:r>
      <w:r w:rsidRPr="002555F6">
        <w:rPr>
          <w:rFonts w:ascii="Times New Roman" w:hAnsi="Times New Roman"/>
          <w:lang w:val="es-CO"/>
        </w:rPr>
        <w:t xml:space="preserve"> Autor 3</w:t>
      </w:r>
      <w:r w:rsidR="002555F6">
        <w:rPr>
          <w:rFonts w:ascii="Times New Roman" w:hAnsi="Times New Roman"/>
          <w:lang w:val="es-CO"/>
        </w:rPr>
        <w:t xml:space="preserve"> </w:t>
      </w:r>
      <w:r w:rsidR="006E1F70" w:rsidRPr="00DD1ABF">
        <w:rPr>
          <w:rFonts w:ascii="Times New Roman" w:hAnsi="Times New Roman"/>
          <w:color w:val="7F7F7F" w:themeColor="text1" w:themeTint="80"/>
          <w:sz w:val="18"/>
          <w:szCs w:val="18"/>
          <w:lang w:val="es-CO"/>
        </w:rPr>
        <w:t>(Nombre Grupo de Investigación, Nombre Escuela/Institución, Nombre Ciudad, Nombre País)</w:t>
      </w:r>
    </w:p>
    <w:p w14:paraId="43E00106" w14:textId="77777777" w:rsidR="00076598" w:rsidRPr="002555F6" w:rsidRDefault="00076598" w:rsidP="00586297">
      <w:pPr>
        <w:pStyle w:val="25mmIndent"/>
        <w:jc w:val="both"/>
        <w:rPr>
          <w:rFonts w:ascii="Times New Roman" w:hAnsi="Times New Roman"/>
          <w:lang w:val="es-CO"/>
        </w:rPr>
      </w:pPr>
    </w:p>
    <w:p w14:paraId="03940F63" w14:textId="68BF1F07" w:rsidR="00EA3F4B" w:rsidRPr="00F2424B" w:rsidRDefault="00DD1ABF" w:rsidP="00952C4B">
      <w:pPr>
        <w:pStyle w:val="25mmIndent"/>
        <w:rPr>
          <w:rFonts w:ascii="Times New Roman" w:hAnsi="Times New Roman"/>
          <w:lang w:val="es-CO"/>
        </w:rPr>
      </w:pPr>
      <w:r>
        <w:rPr>
          <w:rFonts w:ascii="Times New Roman" w:hAnsi="Times New Roman"/>
          <w:lang w:val="es-CO"/>
        </w:rPr>
        <w:t>Correo electrónico</w:t>
      </w:r>
      <w:r w:rsidR="00EA3F4B" w:rsidRPr="00F2424B">
        <w:rPr>
          <w:rFonts w:ascii="Times New Roman" w:hAnsi="Times New Roman"/>
          <w:lang w:val="es-CO"/>
        </w:rPr>
        <w:t xml:space="preserve">: </w:t>
      </w:r>
      <w:r w:rsidR="00724072" w:rsidRPr="00F2424B">
        <w:rPr>
          <w:rFonts w:ascii="Times New Roman" w:hAnsi="Times New Roman"/>
          <w:lang w:val="es-CO"/>
        </w:rPr>
        <w:t>autor</w:t>
      </w:r>
      <w:r>
        <w:rPr>
          <w:rFonts w:ascii="Times New Roman" w:hAnsi="Times New Roman"/>
          <w:lang w:val="es-CO"/>
        </w:rPr>
        <w:t>_</w:t>
      </w:r>
      <w:r w:rsidR="002555F6" w:rsidRPr="00F2424B">
        <w:rPr>
          <w:rFonts w:ascii="Times New Roman" w:hAnsi="Times New Roman"/>
          <w:lang w:val="es-CO"/>
        </w:rPr>
        <w:t>correspondencia</w:t>
      </w:r>
      <w:r>
        <w:rPr>
          <w:rFonts w:ascii="Times New Roman" w:hAnsi="Times New Roman"/>
          <w:lang w:val="es-CO"/>
        </w:rPr>
        <w:t>_</w:t>
      </w:r>
      <w:r w:rsidR="002555F6" w:rsidRPr="00F2424B">
        <w:rPr>
          <w:rFonts w:ascii="Times New Roman" w:hAnsi="Times New Roman"/>
          <w:lang w:val="es-CO"/>
        </w:rPr>
        <w:t>1</w:t>
      </w:r>
      <w:r w:rsidR="009C5BA7" w:rsidRPr="00F2424B">
        <w:rPr>
          <w:rFonts w:ascii="Times New Roman" w:hAnsi="Times New Roman"/>
          <w:lang w:val="es-CO"/>
        </w:rPr>
        <w:t>@</w:t>
      </w:r>
      <w:r w:rsidR="00952C4B">
        <w:rPr>
          <w:rFonts w:ascii="Times New Roman" w:hAnsi="Times New Roman"/>
          <w:lang w:val="es-CO"/>
        </w:rPr>
        <w:t>universidad</w:t>
      </w:r>
      <w:r w:rsidR="009C5BA7" w:rsidRPr="00F2424B">
        <w:rPr>
          <w:rFonts w:ascii="Times New Roman" w:hAnsi="Times New Roman"/>
          <w:lang w:val="es-CO"/>
        </w:rPr>
        <w:t>.edu.co</w:t>
      </w:r>
      <w:r w:rsidR="002555F6" w:rsidRPr="00F2424B">
        <w:rPr>
          <w:rFonts w:ascii="Times New Roman" w:hAnsi="Times New Roman"/>
          <w:lang w:val="es-CO"/>
        </w:rPr>
        <w:t>, autor</w:t>
      </w:r>
      <w:r>
        <w:rPr>
          <w:rFonts w:ascii="Times New Roman" w:hAnsi="Times New Roman"/>
          <w:lang w:val="es-CO"/>
        </w:rPr>
        <w:t>_</w:t>
      </w:r>
      <w:r w:rsidR="002555F6" w:rsidRPr="00F2424B">
        <w:rPr>
          <w:rFonts w:ascii="Times New Roman" w:hAnsi="Times New Roman"/>
          <w:lang w:val="es-CO"/>
        </w:rPr>
        <w:t>correspondencia</w:t>
      </w:r>
      <w:r>
        <w:rPr>
          <w:rFonts w:ascii="Times New Roman" w:hAnsi="Times New Roman"/>
          <w:lang w:val="es-CO"/>
        </w:rPr>
        <w:t>_</w:t>
      </w:r>
      <w:r w:rsidR="002555F6" w:rsidRPr="00F2424B">
        <w:rPr>
          <w:rFonts w:ascii="Times New Roman" w:hAnsi="Times New Roman"/>
          <w:lang w:val="es-CO"/>
        </w:rPr>
        <w:t>2@</w:t>
      </w:r>
      <w:r w:rsidR="006E1F70">
        <w:rPr>
          <w:rFonts w:ascii="Times New Roman" w:hAnsi="Times New Roman"/>
          <w:lang w:val="es-CO"/>
        </w:rPr>
        <w:t>corrreo.policia</w:t>
      </w:r>
      <w:r w:rsidR="002555F6" w:rsidRPr="00F2424B">
        <w:rPr>
          <w:rFonts w:ascii="Times New Roman" w:hAnsi="Times New Roman"/>
          <w:lang w:val="es-CO"/>
        </w:rPr>
        <w:t>.</w:t>
      </w:r>
      <w:r w:rsidR="006E1F70">
        <w:rPr>
          <w:rFonts w:ascii="Times New Roman" w:hAnsi="Times New Roman"/>
          <w:lang w:val="es-CO"/>
        </w:rPr>
        <w:t>gov</w:t>
      </w:r>
      <w:r w:rsidR="002555F6" w:rsidRPr="00F2424B">
        <w:rPr>
          <w:rFonts w:ascii="Times New Roman" w:hAnsi="Times New Roman"/>
          <w:lang w:val="es-CO"/>
        </w:rPr>
        <w:t>.co</w:t>
      </w:r>
    </w:p>
    <w:p w14:paraId="621EFD7D" w14:textId="0C3A8323" w:rsidR="00EA3F4B" w:rsidRPr="00F2424B" w:rsidRDefault="00EA3F4B" w:rsidP="00586297">
      <w:pPr>
        <w:pStyle w:val="25mmIndent"/>
        <w:tabs>
          <w:tab w:val="left" w:pos="3400"/>
        </w:tabs>
        <w:jc w:val="both"/>
        <w:rPr>
          <w:rFonts w:ascii="Times New Roman" w:hAnsi="Times New Roman"/>
          <w:lang w:val="es-CO"/>
        </w:rPr>
      </w:pPr>
    </w:p>
    <w:p w14:paraId="5FFF719B" w14:textId="7B1A4361" w:rsidR="00724072" w:rsidRPr="00F2424B" w:rsidRDefault="00724072" w:rsidP="00586297">
      <w:pPr>
        <w:pStyle w:val="Abstract"/>
        <w:spacing w:after="567"/>
        <w:rPr>
          <w:rFonts w:ascii="Times New Roman" w:hAnsi="Times New Roman"/>
          <w:lang w:val="es-CO"/>
        </w:rPr>
      </w:pPr>
      <w:r w:rsidRPr="00F2424B">
        <w:rPr>
          <w:rFonts w:ascii="Times New Roman" w:hAnsi="Times New Roman"/>
          <w:b/>
          <w:lang w:val="es-CO"/>
        </w:rPr>
        <w:t>Resumen.</w:t>
      </w:r>
      <w:r w:rsidRPr="00F2424B">
        <w:rPr>
          <w:rFonts w:ascii="Times New Roman" w:hAnsi="Times New Roman"/>
          <w:lang w:val="es-CO"/>
        </w:rPr>
        <w:t xml:space="preserve"> Xxxxxx xxxxx xxxxx xxxxx xxxxx xxxxx xxxxxxxxx xxxxxxxx xxxxxxxx xxxxxxxxx Xxxxxx xxxxx xxxxx xxxxx xxxxx xxxxx xxxxxxxxx xxxxxxxx xxxxxxxx xxxxxxxxx Xxxxxx xxxxx xxxxx xxxxx xxxxx xxxxx xxxxxxxxx xxxxxxxx xxxxxxxx xxxxxxxxx Xxxxxx xxxxx xxxxx xxxxx xxxxx xxxxx xxxxxxxxx xxxxxxxx xxxxxxxx xxxxxxxxx Xxxxxx xxxxx xxxxx xxxxx xxxxx xxxxx xxxxxxxxx xxxxxxxx xxxxxxxx xxxxxxxxx Xxxxxx xxxxx xxxxx xxxxx xxxxx xxxxx xxxxxxxxx xxxxxxxx xxxxxxxx xxxxxxxxx.</w:t>
      </w:r>
    </w:p>
    <w:p w14:paraId="3997EB4E" w14:textId="142AEDF9" w:rsidR="00F36E13" w:rsidRPr="00952C4B" w:rsidRDefault="00F36E13" w:rsidP="00586297">
      <w:pPr>
        <w:jc w:val="both"/>
        <w:rPr>
          <w:szCs w:val="22"/>
          <w:lang w:val="es-CO" w:eastAsia="en-US"/>
        </w:rPr>
      </w:pPr>
    </w:p>
    <w:p w14:paraId="4DF82CBE" w14:textId="44D95335" w:rsidR="00F36E13" w:rsidRPr="00952C4B" w:rsidRDefault="00F36E13" w:rsidP="00586297">
      <w:pPr>
        <w:jc w:val="both"/>
        <w:rPr>
          <w:szCs w:val="22"/>
          <w:lang w:val="es-CO" w:eastAsia="en-US"/>
        </w:rPr>
      </w:pPr>
    </w:p>
    <w:p w14:paraId="6059FE74" w14:textId="77839F0C" w:rsidR="00F36E13" w:rsidRPr="00952C4B" w:rsidRDefault="00F36E13" w:rsidP="00586297">
      <w:pPr>
        <w:jc w:val="both"/>
        <w:rPr>
          <w:szCs w:val="22"/>
          <w:lang w:val="es-CO" w:eastAsia="en-US"/>
        </w:rPr>
      </w:pPr>
    </w:p>
    <w:p w14:paraId="0F7999AE" w14:textId="470967AD" w:rsidR="00F36E13" w:rsidRPr="00952C4B" w:rsidRDefault="00F36E13" w:rsidP="00586297">
      <w:pPr>
        <w:jc w:val="both"/>
        <w:rPr>
          <w:szCs w:val="22"/>
          <w:lang w:val="es-CO" w:eastAsia="en-US"/>
        </w:rPr>
      </w:pPr>
    </w:p>
    <w:p w14:paraId="4EDB2BEB" w14:textId="4930A891" w:rsidR="00F36E13" w:rsidRPr="00952C4B" w:rsidRDefault="00F36E13" w:rsidP="00586297">
      <w:pPr>
        <w:jc w:val="both"/>
        <w:rPr>
          <w:szCs w:val="22"/>
          <w:lang w:val="es-CO" w:eastAsia="en-US"/>
        </w:rPr>
      </w:pPr>
    </w:p>
    <w:p w14:paraId="77CA5111" w14:textId="77777777" w:rsidR="00DD1ABF" w:rsidRPr="00952C4B" w:rsidRDefault="006E1F70" w:rsidP="00586297">
      <w:pPr>
        <w:pStyle w:val="Prrafodelista"/>
        <w:numPr>
          <w:ilvl w:val="0"/>
          <w:numId w:val="20"/>
        </w:numPr>
        <w:jc w:val="both"/>
        <w:rPr>
          <w:szCs w:val="22"/>
          <w:lang w:val="es-CO" w:eastAsia="en-US"/>
        </w:rPr>
      </w:pPr>
      <w:r w:rsidRPr="00952C4B">
        <w:rPr>
          <w:b/>
          <w:bCs/>
          <w:szCs w:val="22"/>
          <w:lang w:val="es-CO" w:eastAsia="en-US"/>
        </w:rPr>
        <w:t>N</w:t>
      </w:r>
      <w:r w:rsidR="00312AA6" w:rsidRPr="00952C4B">
        <w:rPr>
          <w:b/>
          <w:bCs/>
          <w:szCs w:val="22"/>
          <w:lang w:val="es-CO" w:eastAsia="en-US"/>
        </w:rPr>
        <w:t>ota 1</w:t>
      </w:r>
      <w:r w:rsidRPr="00952C4B">
        <w:rPr>
          <w:b/>
          <w:bCs/>
          <w:szCs w:val="22"/>
          <w:lang w:val="es-CO" w:eastAsia="en-US"/>
        </w:rPr>
        <w:t>:</w:t>
      </w:r>
      <w:r w:rsidRPr="00952C4B">
        <w:rPr>
          <w:szCs w:val="22"/>
          <w:lang w:val="es-CO" w:eastAsia="en-US"/>
        </w:rPr>
        <w:t xml:space="preserve"> </w:t>
      </w:r>
      <w:r w:rsidR="00312AA6" w:rsidRPr="00952C4B">
        <w:rPr>
          <w:szCs w:val="22"/>
          <w:lang w:val="es-CO" w:eastAsia="en-US"/>
        </w:rPr>
        <w:t>El</w:t>
      </w:r>
      <w:r w:rsidRPr="00952C4B">
        <w:rPr>
          <w:szCs w:val="22"/>
          <w:lang w:val="es-CO" w:eastAsia="en-US"/>
        </w:rPr>
        <w:t xml:space="preserve"> resumen </w:t>
      </w:r>
      <w:r w:rsidR="00312AA6" w:rsidRPr="00952C4B">
        <w:rPr>
          <w:szCs w:val="22"/>
          <w:lang w:val="es-CO" w:eastAsia="en-US"/>
        </w:rPr>
        <w:t xml:space="preserve">tiene que tener un máximo de </w:t>
      </w:r>
      <w:r w:rsidR="002405E4" w:rsidRPr="00952C4B">
        <w:rPr>
          <w:szCs w:val="22"/>
          <w:lang w:val="es-CO" w:eastAsia="en-US"/>
        </w:rPr>
        <w:t>trecientas (300) palabras</w:t>
      </w:r>
      <w:r w:rsidR="00312AA6" w:rsidRPr="00952C4B">
        <w:rPr>
          <w:szCs w:val="22"/>
          <w:lang w:val="es-CO" w:eastAsia="en-US"/>
        </w:rPr>
        <w:t>.</w:t>
      </w:r>
    </w:p>
    <w:p w14:paraId="4E05E821" w14:textId="77777777" w:rsidR="00DD1ABF" w:rsidRPr="00952C4B" w:rsidRDefault="00312AA6" w:rsidP="00586297">
      <w:pPr>
        <w:pStyle w:val="Prrafodelista"/>
        <w:numPr>
          <w:ilvl w:val="0"/>
          <w:numId w:val="20"/>
        </w:numPr>
        <w:jc w:val="both"/>
        <w:rPr>
          <w:szCs w:val="22"/>
          <w:lang w:val="es-CO" w:eastAsia="en-US"/>
        </w:rPr>
      </w:pPr>
      <w:r w:rsidRPr="00952C4B">
        <w:rPr>
          <w:b/>
          <w:bCs/>
          <w:szCs w:val="22"/>
          <w:lang w:val="es-CO" w:eastAsia="en-US"/>
        </w:rPr>
        <w:t>Nota 2:</w:t>
      </w:r>
      <w:r w:rsidRPr="00952C4B">
        <w:rPr>
          <w:szCs w:val="22"/>
          <w:lang w:val="es-CO" w:eastAsia="en-US"/>
        </w:rPr>
        <w:t xml:space="preserve"> El </w:t>
      </w:r>
      <w:r w:rsidR="002405E4" w:rsidRPr="00952C4B">
        <w:rPr>
          <w:szCs w:val="22"/>
          <w:lang w:val="es-CO" w:eastAsia="en-US"/>
        </w:rPr>
        <w:t>resumen se redacta y escribe en un único párrafo al conectar una frase por cada uno de los siguientes ítems</w:t>
      </w:r>
      <w:r w:rsidRPr="00952C4B">
        <w:rPr>
          <w:szCs w:val="22"/>
          <w:lang w:val="es-CO" w:eastAsia="en-US"/>
        </w:rPr>
        <w:t xml:space="preserve"> del proyecto de investigación</w:t>
      </w:r>
      <w:r w:rsidR="002405E4" w:rsidRPr="00952C4B">
        <w:rPr>
          <w:szCs w:val="22"/>
          <w:lang w:val="es-CO" w:eastAsia="en-US"/>
        </w:rPr>
        <w:t xml:space="preserve">: </w:t>
      </w:r>
      <w:r w:rsidRPr="00952C4B">
        <w:rPr>
          <w:szCs w:val="22"/>
          <w:lang w:val="es-CO" w:eastAsia="en-US"/>
        </w:rPr>
        <w:t xml:space="preserve">(i) </w:t>
      </w:r>
      <w:r w:rsidR="002405E4" w:rsidRPr="00952C4B">
        <w:rPr>
          <w:szCs w:val="22"/>
          <w:lang w:val="es-CO" w:eastAsia="en-US"/>
        </w:rPr>
        <w:t>Objetivo</w:t>
      </w:r>
      <w:r w:rsidRPr="00952C4B">
        <w:rPr>
          <w:szCs w:val="22"/>
          <w:lang w:val="es-CO" w:eastAsia="en-US"/>
        </w:rPr>
        <w:t xml:space="preserve"> general</w:t>
      </w:r>
      <w:r w:rsidR="002405E4" w:rsidRPr="00952C4B">
        <w:rPr>
          <w:szCs w:val="22"/>
          <w:lang w:val="es-CO" w:eastAsia="en-US"/>
        </w:rPr>
        <w:t xml:space="preserve">, </w:t>
      </w:r>
      <w:r w:rsidRPr="00952C4B">
        <w:rPr>
          <w:szCs w:val="22"/>
          <w:lang w:val="es-CO" w:eastAsia="en-US"/>
        </w:rPr>
        <w:t xml:space="preserve">(ii) </w:t>
      </w:r>
      <w:r w:rsidR="002405E4" w:rsidRPr="00952C4B">
        <w:rPr>
          <w:szCs w:val="22"/>
          <w:lang w:val="es-CO" w:eastAsia="en-US"/>
        </w:rPr>
        <w:t>Metodología</w:t>
      </w:r>
      <w:r w:rsidRPr="00952C4B">
        <w:rPr>
          <w:szCs w:val="22"/>
          <w:lang w:val="es-CO" w:eastAsia="en-US"/>
        </w:rPr>
        <w:t xml:space="preserve"> propuesta</w:t>
      </w:r>
      <w:r w:rsidR="002405E4" w:rsidRPr="00952C4B">
        <w:rPr>
          <w:szCs w:val="22"/>
          <w:lang w:val="es-CO" w:eastAsia="en-US"/>
        </w:rPr>
        <w:t xml:space="preserve">, </w:t>
      </w:r>
      <w:r w:rsidRPr="00952C4B">
        <w:rPr>
          <w:szCs w:val="22"/>
          <w:lang w:val="es-CO" w:eastAsia="en-US"/>
        </w:rPr>
        <w:t xml:space="preserve">(iii) </w:t>
      </w:r>
      <w:r w:rsidR="002405E4" w:rsidRPr="00952C4B">
        <w:rPr>
          <w:szCs w:val="22"/>
          <w:lang w:val="es-CO" w:eastAsia="en-US"/>
        </w:rPr>
        <w:t xml:space="preserve">Resultado más </w:t>
      </w:r>
      <w:r w:rsidRPr="00952C4B">
        <w:rPr>
          <w:szCs w:val="22"/>
          <w:lang w:val="es-CO" w:eastAsia="en-US"/>
        </w:rPr>
        <w:t>impactante</w:t>
      </w:r>
      <w:r w:rsidR="002405E4" w:rsidRPr="00952C4B">
        <w:rPr>
          <w:szCs w:val="22"/>
          <w:lang w:val="es-CO" w:eastAsia="en-US"/>
        </w:rPr>
        <w:t>,</w:t>
      </w:r>
      <w:r w:rsidRPr="00952C4B">
        <w:rPr>
          <w:szCs w:val="22"/>
          <w:lang w:val="es-CO" w:eastAsia="en-US"/>
        </w:rPr>
        <w:t xml:space="preserve"> (iv) </w:t>
      </w:r>
      <w:r w:rsidR="002405E4" w:rsidRPr="00952C4B">
        <w:rPr>
          <w:szCs w:val="22"/>
          <w:lang w:val="es-CO" w:eastAsia="en-US"/>
        </w:rPr>
        <w:t>Conclusión</w:t>
      </w:r>
      <w:r w:rsidRPr="00952C4B">
        <w:rPr>
          <w:szCs w:val="22"/>
          <w:lang w:val="es-CO" w:eastAsia="en-US"/>
        </w:rPr>
        <w:t>, (v) Aplicación o aporte social.</w:t>
      </w:r>
    </w:p>
    <w:p w14:paraId="2FAC96EE" w14:textId="786D72E8" w:rsidR="00DD1ABF" w:rsidRPr="00952C4B" w:rsidRDefault="00312AA6" w:rsidP="00586297">
      <w:pPr>
        <w:pStyle w:val="Prrafodelista"/>
        <w:numPr>
          <w:ilvl w:val="0"/>
          <w:numId w:val="20"/>
        </w:numPr>
        <w:jc w:val="both"/>
        <w:rPr>
          <w:szCs w:val="22"/>
          <w:lang w:val="es-CO" w:eastAsia="en-US"/>
        </w:rPr>
      </w:pPr>
      <w:r w:rsidRPr="00952C4B">
        <w:rPr>
          <w:b/>
          <w:bCs/>
          <w:szCs w:val="22"/>
          <w:lang w:val="es-CO" w:eastAsia="en-US"/>
        </w:rPr>
        <w:t>Nota 3:</w:t>
      </w:r>
      <w:r w:rsidRPr="00952C4B">
        <w:rPr>
          <w:szCs w:val="22"/>
          <w:lang w:val="es-CO" w:eastAsia="en-US"/>
        </w:rPr>
        <w:t xml:space="preserve"> El uso de referencias </w:t>
      </w:r>
      <w:r w:rsidR="00160FDD">
        <w:rPr>
          <w:szCs w:val="22"/>
          <w:lang w:val="es-CO" w:eastAsia="en-US"/>
        </w:rPr>
        <w:t xml:space="preserve">en el resumen </w:t>
      </w:r>
      <w:r w:rsidR="004B5EA9" w:rsidRPr="00952C4B">
        <w:rPr>
          <w:szCs w:val="22"/>
          <w:lang w:val="es-CO" w:eastAsia="en-US"/>
        </w:rPr>
        <w:t>no está permitido.</w:t>
      </w:r>
    </w:p>
    <w:p w14:paraId="67E436D9" w14:textId="7BADA2CB" w:rsidR="00DD1ABF" w:rsidRPr="00952C4B" w:rsidRDefault="004B5EA9" w:rsidP="00586297">
      <w:pPr>
        <w:pStyle w:val="Prrafodelista"/>
        <w:numPr>
          <w:ilvl w:val="0"/>
          <w:numId w:val="20"/>
        </w:numPr>
        <w:jc w:val="both"/>
        <w:rPr>
          <w:szCs w:val="22"/>
          <w:lang w:val="es-CO" w:eastAsia="en-US"/>
        </w:rPr>
      </w:pPr>
      <w:r w:rsidRPr="00952C4B">
        <w:rPr>
          <w:b/>
          <w:bCs/>
          <w:szCs w:val="22"/>
          <w:lang w:val="es-CO" w:eastAsia="en-US"/>
        </w:rPr>
        <w:t>Nota 4:</w:t>
      </w:r>
      <w:r w:rsidRPr="00952C4B">
        <w:rPr>
          <w:szCs w:val="22"/>
          <w:lang w:val="es-CO" w:eastAsia="en-US"/>
        </w:rPr>
        <w:t xml:space="preserve"> Recuerda que el resumen no es una introducción</w:t>
      </w:r>
      <w:r w:rsidR="00DD1ABF" w:rsidRPr="00952C4B">
        <w:rPr>
          <w:szCs w:val="22"/>
          <w:lang w:val="es-CO" w:eastAsia="en-US"/>
        </w:rPr>
        <w:t xml:space="preserve">; el resumen </w:t>
      </w:r>
      <w:r w:rsidR="00160FDD">
        <w:rPr>
          <w:szCs w:val="22"/>
          <w:lang w:val="es-CO" w:eastAsia="en-US"/>
        </w:rPr>
        <w:t>es e</w:t>
      </w:r>
      <w:r w:rsidR="00DD1ABF" w:rsidRPr="00952C4B">
        <w:rPr>
          <w:szCs w:val="22"/>
          <w:lang w:val="es-CO" w:eastAsia="en-US"/>
        </w:rPr>
        <w:t xml:space="preserve">l contexto general </w:t>
      </w:r>
      <w:r w:rsidRPr="00952C4B">
        <w:rPr>
          <w:szCs w:val="22"/>
          <w:lang w:val="es-CO" w:eastAsia="en-US"/>
        </w:rPr>
        <w:t xml:space="preserve">del </w:t>
      </w:r>
      <w:r w:rsidR="00DD1ABF" w:rsidRPr="00952C4B">
        <w:rPr>
          <w:szCs w:val="22"/>
          <w:lang w:val="es-CO" w:eastAsia="en-US"/>
        </w:rPr>
        <w:t xml:space="preserve">desarrollo de la </w:t>
      </w:r>
      <w:r w:rsidRPr="00952C4B">
        <w:rPr>
          <w:szCs w:val="22"/>
          <w:lang w:val="es-CO" w:eastAsia="en-US"/>
        </w:rPr>
        <w:t>investigación</w:t>
      </w:r>
      <w:r w:rsidR="00DD1ABF" w:rsidRPr="00952C4B">
        <w:rPr>
          <w:szCs w:val="22"/>
          <w:lang w:val="es-CO" w:eastAsia="en-US"/>
        </w:rPr>
        <w:t>.</w:t>
      </w:r>
    </w:p>
    <w:p w14:paraId="62AEAD66" w14:textId="46E013C3" w:rsidR="00DD1ABF" w:rsidRPr="00952C4B" w:rsidRDefault="00DD1ABF" w:rsidP="00586297">
      <w:pPr>
        <w:pStyle w:val="Prrafodelista"/>
        <w:numPr>
          <w:ilvl w:val="0"/>
          <w:numId w:val="20"/>
        </w:numPr>
        <w:jc w:val="both"/>
        <w:rPr>
          <w:szCs w:val="22"/>
          <w:lang w:val="es-CO" w:eastAsia="en-US"/>
        </w:rPr>
      </w:pPr>
      <w:r w:rsidRPr="00952C4B">
        <w:rPr>
          <w:b/>
          <w:bCs/>
          <w:szCs w:val="22"/>
          <w:lang w:val="es-CO" w:eastAsia="en-US"/>
        </w:rPr>
        <w:t>Nota 5:</w:t>
      </w:r>
      <w:r w:rsidRPr="00952C4B">
        <w:rPr>
          <w:szCs w:val="22"/>
          <w:lang w:val="es-CO" w:eastAsia="en-US"/>
        </w:rPr>
        <w:t xml:space="preserve"> Eliminar estas notas antes proceder con el envío del resumen al IV EN</w:t>
      </w:r>
      <w:r w:rsidR="00AA3318">
        <w:rPr>
          <w:szCs w:val="22"/>
          <w:lang w:val="es-CO" w:eastAsia="en-US"/>
        </w:rPr>
        <w:t>I</w:t>
      </w:r>
      <w:r w:rsidRPr="00952C4B">
        <w:rPr>
          <w:szCs w:val="22"/>
          <w:lang w:val="es-CO" w:eastAsia="en-US"/>
        </w:rPr>
        <w:t>NESPO.</w:t>
      </w:r>
    </w:p>
    <w:p w14:paraId="41E4E7F9" w14:textId="05A41526" w:rsidR="00F36E13" w:rsidRPr="00952C4B" w:rsidRDefault="00F36E13" w:rsidP="00586297">
      <w:pPr>
        <w:jc w:val="both"/>
        <w:rPr>
          <w:szCs w:val="22"/>
          <w:lang w:val="es-CO" w:eastAsia="en-US"/>
        </w:rPr>
      </w:pPr>
    </w:p>
    <w:p w14:paraId="02CC168B" w14:textId="6A898DC3" w:rsidR="00F36E13" w:rsidRPr="00952C4B" w:rsidRDefault="00F36E13" w:rsidP="00586297">
      <w:pPr>
        <w:jc w:val="both"/>
        <w:rPr>
          <w:szCs w:val="22"/>
          <w:lang w:val="es-CO" w:eastAsia="en-US"/>
        </w:rPr>
      </w:pPr>
    </w:p>
    <w:p w14:paraId="3A1065AF" w14:textId="2219AE03" w:rsidR="00F36E13" w:rsidRPr="00952C4B" w:rsidRDefault="00F36E13" w:rsidP="00586297">
      <w:pPr>
        <w:jc w:val="both"/>
        <w:rPr>
          <w:szCs w:val="22"/>
          <w:lang w:val="es-CO" w:eastAsia="en-US"/>
        </w:rPr>
      </w:pPr>
    </w:p>
    <w:p w14:paraId="4E356ED9" w14:textId="72EA58CA" w:rsidR="00F36E13" w:rsidRPr="00952C4B" w:rsidRDefault="00F36E13" w:rsidP="00586297">
      <w:pPr>
        <w:jc w:val="both"/>
        <w:rPr>
          <w:szCs w:val="22"/>
          <w:lang w:val="es-CO" w:eastAsia="en-US"/>
        </w:rPr>
      </w:pPr>
    </w:p>
    <w:p w14:paraId="27EBA7A2" w14:textId="77777777" w:rsidR="00F36E13" w:rsidRPr="00952C4B" w:rsidRDefault="00F36E13" w:rsidP="00F36E13">
      <w:pPr>
        <w:rPr>
          <w:szCs w:val="22"/>
          <w:lang w:val="es-CO" w:eastAsia="en-US"/>
        </w:rPr>
      </w:pPr>
    </w:p>
    <w:sectPr w:rsidR="00F36E13" w:rsidRPr="00952C4B" w:rsidSect="00A573AB">
      <w:headerReference w:type="default" r:id="rId8"/>
      <w:footerReference w:type="default" r:id="rId9"/>
      <w:footnotePr>
        <w:pos w:val="beneathText"/>
      </w:footnotePr>
      <w:endnotePr>
        <w:numFmt w:val="chicago"/>
        <w:numStart w:val="4"/>
      </w:endnotePr>
      <w:pgSz w:w="12242" w:h="15842" w:code="1"/>
      <w:pgMar w:top="1418" w:right="1134" w:bottom="923" w:left="1134" w:header="709" w:footer="9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4F34" w14:textId="77777777" w:rsidR="009406FB" w:rsidRDefault="009406FB">
      <w:r>
        <w:separator/>
      </w:r>
    </w:p>
  </w:endnote>
  <w:endnote w:type="continuationSeparator" w:id="0">
    <w:p w14:paraId="48413E0C" w14:textId="77777777" w:rsidR="009406FB" w:rsidRDefault="0094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bon">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522D" w14:textId="7D1FD3CF" w:rsidR="00F36E13" w:rsidRPr="00AB1BBC" w:rsidRDefault="006E1F70" w:rsidP="00C7475A">
    <w:pPr>
      <w:pStyle w:val="Piedepgina"/>
      <w:pBdr>
        <w:top w:val="single" w:sz="4" w:space="1" w:color="auto"/>
      </w:pBdr>
      <w:jc w:val="both"/>
      <w:rPr>
        <w:b/>
        <w:bCs/>
        <w:color w:val="009193"/>
        <w:lang w:val="es-CO"/>
      </w:rPr>
    </w:pPr>
    <w:r w:rsidRPr="00AB1BBC">
      <w:rPr>
        <w:b/>
        <w:bCs/>
        <w:color w:val="009193"/>
        <w:sz w:val="20"/>
        <w:lang w:val="es-CO"/>
      </w:rPr>
      <w:t>IV Encuentro Académico de Investigación, Escuelas de Policía (IV ENINESPO)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07C3" w14:textId="77777777" w:rsidR="009406FB" w:rsidRPr="00043761" w:rsidRDefault="009406FB">
      <w:pPr>
        <w:pStyle w:val="Bulleted"/>
        <w:numPr>
          <w:ilvl w:val="0"/>
          <w:numId w:val="0"/>
        </w:numPr>
        <w:rPr>
          <w:rFonts w:ascii="Sabon" w:hAnsi="Sabon"/>
          <w:color w:val="auto"/>
          <w:szCs w:val="20"/>
        </w:rPr>
      </w:pPr>
      <w:r>
        <w:separator/>
      </w:r>
    </w:p>
  </w:footnote>
  <w:footnote w:type="continuationSeparator" w:id="0">
    <w:p w14:paraId="6E74F0E0" w14:textId="77777777" w:rsidR="009406FB" w:rsidRDefault="0094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13CF" w14:textId="554B343D" w:rsidR="00D57F10" w:rsidRPr="00D57F10" w:rsidRDefault="00AB1BBC" w:rsidP="00AB1BBC">
    <w:pPr>
      <w:pStyle w:val="Encabezado"/>
      <w:jc w:val="both"/>
      <w:rPr>
        <w:sz w:val="10"/>
        <w:szCs w:val="10"/>
      </w:rPr>
    </w:pPr>
    <w:r>
      <w:rPr>
        <w:noProof/>
        <w:sz w:val="10"/>
        <w:szCs w:val="10"/>
      </w:rPr>
      <w:drawing>
        <wp:anchor distT="0" distB="0" distL="114300" distR="114300" simplePos="0" relativeHeight="251658240" behindDoc="0" locked="0" layoutInCell="1" allowOverlap="1" wp14:anchorId="411FFA0D" wp14:editId="6BC2012E">
          <wp:simplePos x="0" y="0"/>
          <wp:positionH relativeFrom="column">
            <wp:posOffset>-729615</wp:posOffset>
          </wp:positionH>
          <wp:positionV relativeFrom="paragraph">
            <wp:posOffset>-465455</wp:posOffset>
          </wp:positionV>
          <wp:extent cx="7812000" cy="1052669"/>
          <wp:effectExtent l="0" t="0" r="0" b="1905"/>
          <wp:wrapSquare wrapText="bothSides"/>
          <wp:docPr id="5552392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39227" name="Imagen 555239227"/>
                  <pic:cNvPicPr/>
                </pic:nvPicPr>
                <pic:blipFill>
                  <a:blip r:embed="rId1"/>
                  <a:stretch>
                    <a:fillRect/>
                  </a:stretch>
                </pic:blipFill>
                <pic:spPr>
                  <a:xfrm>
                    <a:off x="0" y="0"/>
                    <a:ext cx="7812000" cy="10526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AAC6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563D9A"/>
    <w:lvl w:ilvl="0">
      <w:start w:val="1"/>
      <w:numFmt w:val="decimal"/>
      <w:pStyle w:val="Listaconnmeros5"/>
      <w:lvlText w:val="%1."/>
      <w:lvlJc w:val="left"/>
      <w:pPr>
        <w:tabs>
          <w:tab w:val="num" w:pos="1492"/>
        </w:tabs>
        <w:ind w:left="1492" w:hanging="360"/>
      </w:pPr>
    </w:lvl>
  </w:abstractNum>
  <w:abstractNum w:abstractNumId="2" w15:restartNumberingAfterBreak="0">
    <w:nsid w:val="FFFFFF7D"/>
    <w:multiLevelType w:val="singleLevel"/>
    <w:tmpl w:val="D766FB84"/>
    <w:lvl w:ilvl="0">
      <w:start w:val="1"/>
      <w:numFmt w:val="decimal"/>
      <w:pStyle w:val="Listaconnmeros4"/>
      <w:lvlText w:val="%1."/>
      <w:lvlJc w:val="left"/>
      <w:pPr>
        <w:tabs>
          <w:tab w:val="num" w:pos="1209"/>
        </w:tabs>
        <w:ind w:left="1209" w:hanging="360"/>
      </w:pPr>
    </w:lvl>
  </w:abstractNum>
  <w:abstractNum w:abstractNumId="3" w15:restartNumberingAfterBreak="0">
    <w:nsid w:val="FFFFFF7E"/>
    <w:multiLevelType w:val="singleLevel"/>
    <w:tmpl w:val="BF3C04E4"/>
    <w:lvl w:ilvl="0">
      <w:start w:val="1"/>
      <w:numFmt w:val="decimal"/>
      <w:pStyle w:val="Listaconnmeros3"/>
      <w:lvlText w:val="%1."/>
      <w:lvlJc w:val="left"/>
      <w:pPr>
        <w:tabs>
          <w:tab w:val="num" w:pos="926"/>
        </w:tabs>
        <w:ind w:left="926" w:hanging="360"/>
      </w:pPr>
    </w:lvl>
  </w:abstractNum>
  <w:abstractNum w:abstractNumId="4" w15:restartNumberingAfterBreak="0">
    <w:nsid w:val="FFFFFF7F"/>
    <w:multiLevelType w:val="singleLevel"/>
    <w:tmpl w:val="8E34FFFA"/>
    <w:lvl w:ilvl="0">
      <w:start w:val="1"/>
      <w:numFmt w:val="decimal"/>
      <w:pStyle w:val="Listaconnmeros2"/>
      <w:lvlText w:val="%1."/>
      <w:lvlJc w:val="left"/>
      <w:pPr>
        <w:tabs>
          <w:tab w:val="num" w:pos="643"/>
        </w:tabs>
        <w:ind w:left="643" w:hanging="360"/>
      </w:pPr>
    </w:lvl>
  </w:abstractNum>
  <w:abstractNum w:abstractNumId="5" w15:restartNumberingAfterBreak="0">
    <w:nsid w:val="FFFFFF80"/>
    <w:multiLevelType w:val="singleLevel"/>
    <w:tmpl w:val="D81657F8"/>
    <w:lvl w:ilvl="0">
      <w:start w:val="1"/>
      <w:numFmt w:val="bullet"/>
      <w:pStyle w:val="Listaconvieta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61C2A72"/>
    <w:lvl w:ilvl="0">
      <w:start w:val="1"/>
      <w:numFmt w:val="bullet"/>
      <w:pStyle w:val="Listaconvieta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A8E138A"/>
    <w:lvl w:ilvl="0">
      <w:start w:val="1"/>
      <w:numFmt w:val="bullet"/>
      <w:pStyle w:val="Listaconvieta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F43FF6"/>
    <w:lvl w:ilvl="0">
      <w:start w:val="1"/>
      <w:numFmt w:val="bullet"/>
      <w:pStyle w:val="Listaconvieta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806FCF2"/>
    <w:lvl w:ilvl="0">
      <w:start w:val="1"/>
      <w:numFmt w:val="decimal"/>
      <w:pStyle w:val="Listaconnmeros"/>
      <w:lvlText w:val="%1."/>
      <w:lvlJc w:val="left"/>
      <w:pPr>
        <w:tabs>
          <w:tab w:val="num" w:pos="360"/>
        </w:tabs>
        <w:ind w:left="360" w:hanging="360"/>
      </w:pPr>
    </w:lvl>
  </w:abstractNum>
  <w:abstractNum w:abstractNumId="10" w15:restartNumberingAfterBreak="0">
    <w:nsid w:val="FFFFFF89"/>
    <w:multiLevelType w:val="singleLevel"/>
    <w:tmpl w:val="597AF94E"/>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7B85171"/>
    <w:multiLevelType w:val="hybridMultilevel"/>
    <w:tmpl w:val="30E0643C"/>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1719C"/>
    <w:multiLevelType w:val="multilevel"/>
    <w:tmpl w:val="04090023"/>
    <w:styleLink w:val="ArtculoSeccin"/>
    <w:lvl w:ilvl="0">
      <w:start w:val="1"/>
      <w:numFmt w:val="upperRoman"/>
      <w:pStyle w:val="Ttulo1"/>
      <w:lvlText w:val="Article %1."/>
      <w:lvlJc w:val="left"/>
      <w:pPr>
        <w:tabs>
          <w:tab w:val="num" w:pos="1440"/>
        </w:tabs>
        <w:ind w:left="0" w:firstLine="0"/>
      </w:pPr>
    </w:lvl>
    <w:lvl w:ilvl="1">
      <w:start w:val="1"/>
      <w:numFmt w:val="decimalZero"/>
      <w:pStyle w:val="Ttulo2"/>
      <w:isLgl/>
      <w:lvlText w:val="Sectio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084E0B"/>
    <w:multiLevelType w:val="hybridMultilevel"/>
    <w:tmpl w:val="62FE1D42"/>
    <w:lvl w:ilvl="0" w:tplc="CEAE874A">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FF09B4"/>
    <w:multiLevelType w:val="multilevel"/>
    <w:tmpl w:val="4A40E702"/>
    <w:lvl w:ilvl="0">
      <w:start w:val="1"/>
      <w:numFmt w:val="decimal"/>
      <w:pStyle w:val="section"/>
      <w:suff w:val="space"/>
      <w:lvlText w:val="%1."/>
      <w:lvlJc w:val="left"/>
      <w:pPr>
        <w:ind w:left="0" w:firstLine="0"/>
      </w:pPr>
      <w:rPr>
        <w:rFonts w:hint="default"/>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07886560">
    <w:abstractNumId w:val="10"/>
  </w:num>
  <w:num w:numId="2" w16cid:durableId="1381318909">
    <w:abstractNumId w:val="8"/>
  </w:num>
  <w:num w:numId="3" w16cid:durableId="41026323">
    <w:abstractNumId w:val="7"/>
  </w:num>
  <w:num w:numId="4" w16cid:durableId="713114948">
    <w:abstractNumId w:val="6"/>
  </w:num>
  <w:num w:numId="5" w16cid:durableId="1364670293">
    <w:abstractNumId w:val="5"/>
  </w:num>
  <w:num w:numId="6" w16cid:durableId="1554000742">
    <w:abstractNumId w:val="9"/>
  </w:num>
  <w:num w:numId="7" w16cid:durableId="1627857116">
    <w:abstractNumId w:val="4"/>
  </w:num>
  <w:num w:numId="8" w16cid:durableId="526723130">
    <w:abstractNumId w:val="3"/>
  </w:num>
  <w:num w:numId="9" w16cid:durableId="210848212">
    <w:abstractNumId w:val="2"/>
  </w:num>
  <w:num w:numId="10" w16cid:durableId="1526137148">
    <w:abstractNumId w:val="1"/>
  </w:num>
  <w:num w:numId="11" w16cid:durableId="716440741">
    <w:abstractNumId w:val="15"/>
  </w:num>
  <w:num w:numId="12" w16cid:durableId="2058049408">
    <w:abstractNumId w:val="17"/>
  </w:num>
  <w:num w:numId="13" w16cid:durableId="593438796">
    <w:abstractNumId w:val="14"/>
  </w:num>
  <w:num w:numId="14" w16cid:durableId="1376927523">
    <w:abstractNumId w:val="11"/>
  </w:num>
  <w:num w:numId="15" w16cid:durableId="260068684">
    <w:abstractNumId w:val="19"/>
  </w:num>
  <w:num w:numId="16" w16cid:durableId="811826557">
    <w:abstractNumId w:val="13"/>
  </w:num>
  <w:num w:numId="17" w16cid:durableId="1967734065">
    <w:abstractNumId w:val="12"/>
  </w:num>
  <w:num w:numId="18" w16cid:durableId="411122008">
    <w:abstractNumId w:val="18"/>
  </w:num>
  <w:num w:numId="19" w16cid:durableId="1978684642">
    <w:abstractNumId w:val="0"/>
  </w:num>
  <w:num w:numId="20" w16cid:durableId="1350806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AzsDQ3sjA2NzExNTdT0lEKTi0uzszPAykwqgUAhWjWwCwAAAA="/>
  </w:docVars>
  <w:rsids>
    <w:rsidRoot w:val="00A02FAE"/>
    <w:rsid w:val="00024966"/>
    <w:rsid w:val="00042CAC"/>
    <w:rsid w:val="000711E7"/>
    <w:rsid w:val="00076598"/>
    <w:rsid w:val="00155D2A"/>
    <w:rsid w:val="00160FDD"/>
    <w:rsid w:val="001F6029"/>
    <w:rsid w:val="002405E4"/>
    <w:rsid w:val="002555F6"/>
    <w:rsid w:val="002D5530"/>
    <w:rsid w:val="00312AA6"/>
    <w:rsid w:val="00315D81"/>
    <w:rsid w:val="004524E8"/>
    <w:rsid w:val="004A7B45"/>
    <w:rsid w:val="004B5EA9"/>
    <w:rsid w:val="00561541"/>
    <w:rsid w:val="00586297"/>
    <w:rsid w:val="006029C6"/>
    <w:rsid w:val="00695755"/>
    <w:rsid w:val="006C6D87"/>
    <w:rsid w:val="006D15B2"/>
    <w:rsid w:val="006E1F70"/>
    <w:rsid w:val="00700958"/>
    <w:rsid w:val="00724072"/>
    <w:rsid w:val="00786047"/>
    <w:rsid w:val="00813186"/>
    <w:rsid w:val="00834791"/>
    <w:rsid w:val="00872594"/>
    <w:rsid w:val="008E60CF"/>
    <w:rsid w:val="00940589"/>
    <w:rsid w:val="009406FB"/>
    <w:rsid w:val="00952C4B"/>
    <w:rsid w:val="009C5BA7"/>
    <w:rsid w:val="009D7479"/>
    <w:rsid w:val="009F443E"/>
    <w:rsid w:val="00A02FAE"/>
    <w:rsid w:val="00A573AB"/>
    <w:rsid w:val="00AA3318"/>
    <w:rsid w:val="00AB1BBC"/>
    <w:rsid w:val="00AC41F2"/>
    <w:rsid w:val="00B935A5"/>
    <w:rsid w:val="00BB65C1"/>
    <w:rsid w:val="00BD76F0"/>
    <w:rsid w:val="00C04D6A"/>
    <w:rsid w:val="00C10E8C"/>
    <w:rsid w:val="00C7475A"/>
    <w:rsid w:val="00CC70E3"/>
    <w:rsid w:val="00D06192"/>
    <w:rsid w:val="00D57F10"/>
    <w:rsid w:val="00D62E13"/>
    <w:rsid w:val="00DD1ABF"/>
    <w:rsid w:val="00E13E8A"/>
    <w:rsid w:val="00E6764E"/>
    <w:rsid w:val="00EA3F4B"/>
    <w:rsid w:val="00EE7D3F"/>
    <w:rsid w:val="00F2424B"/>
    <w:rsid w:val="00F36E13"/>
    <w:rsid w:val="00F44F1A"/>
    <w:rsid w:val="00F4676D"/>
    <w:rsid w:val="00F946B3"/>
    <w:rsid w:val="00FD35B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24B54"/>
  <w14:defaultImageDpi w14:val="330"/>
  <w15:docId w15:val="{42625BD0-50A9-40B8-B0AD-035CE35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2"/>
    </w:rPr>
  </w:style>
  <w:style w:type="paragraph" w:styleId="Ttulo1">
    <w:name w:val="heading 1"/>
    <w:basedOn w:val="Normal"/>
    <w:next w:val="Normal"/>
    <w:qFormat/>
    <w:pPr>
      <w:keepNext/>
      <w:widowControl w:val="0"/>
      <w:numPr>
        <w:numId w:val="13"/>
      </w:numPr>
      <w:jc w:val="both"/>
      <w:outlineLvl w:val="0"/>
    </w:pPr>
    <w:rPr>
      <w:rFonts w:eastAsia="SimSun"/>
      <w:b/>
      <w:kern w:val="2"/>
      <w:sz w:val="24"/>
      <w:szCs w:val="24"/>
      <w:lang w:val="en-US" w:eastAsia="zh-CN"/>
    </w:rPr>
  </w:style>
  <w:style w:type="paragraph" w:styleId="Ttulo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Ttulo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Ttulo4">
    <w:name w:val="heading 4"/>
    <w:basedOn w:val="Normal"/>
    <w:next w:val="Normal"/>
    <w:qFormat/>
    <w:pPr>
      <w:keepNext/>
      <w:numPr>
        <w:ilvl w:val="3"/>
        <w:numId w:val="13"/>
      </w:numPr>
      <w:spacing w:before="240" w:after="60"/>
      <w:outlineLvl w:val="3"/>
    </w:pPr>
    <w:rPr>
      <w:b/>
      <w:bCs/>
      <w:sz w:val="28"/>
      <w:szCs w:val="28"/>
    </w:rPr>
  </w:style>
  <w:style w:type="paragraph" w:styleId="Ttulo5">
    <w:name w:val="heading 5"/>
    <w:basedOn w:val="Normal"/>
    <w:next w:val="Normal"/>
    <w:qFormat/>
    <w:pPr>
      <w:numPr>
        <w:ilvl w:val="4"/>
        <w:numId w:val="13"/>
      </w:numPr>
      <w:spacing w:before="240" w:after="60"/>
      <w:outlineLvl w:val="4"/>
    </w:pPr>
    <w:rPr>
      <w:b/>
      <w:bCs/>
      <w:i/>
      <w:iCs/>
      <w:sz w:val="26"/>
      <w:szCs w:val="26"/>
    </w:rPr>
  </w:style>
  <w:style w:type="paragraph" w:styleId="Ttulo6">
    <w:name w:val="heading 6"/>
    <w:basedOn w:val="Normal"/>
    <w:next w:val="Normal"/>
    <w:qFormat/>
    <w:pPr>
      <w:numPr>
        <w:ilvl w:val="5"/>
        <w:numId w:val="13"/>
      </w:numPr>
      <w:spacing w:before="240" w:after="60"/>
      <w:outlineLvl w:val="5"/>
    </w:pPr>
    <w:rPr>
      <w:b/>
      <w:bCs/>
      <w:szCs w:val="22"/>
    </w:rPr>
  </w:style>
  <w:style w:type="paragraph" w:styleId="Ttulo7">
    <w:name w:val="heading 7"/>
    <w:basedOn w:val="Normal"/>
    <w:next w:val="Normal"/>
    <w:qFormat/>
    <w:pPr>
      <w:numPr>
        <w:ilvl w:val="6"/>
        <w:numId w:val="13"/>
      </w:numPr>
      <w:spacing w:before="240" w:after="60"/>
      <w:outlineLvl w:val="6"/>
    </w:pPr>
    <w:rPr>
      <w:sz w:val="24"/>
      <w:szCs w:val="24"/>
    </w:rPr>
  </w:style>
  <w:style w:type="paragraph" w:styleId="Ttulo8">
    <w:name w:val="heading 8"/>
    <w:basedOn w:val="Normal"/>
    <w:next w:val="Normal"/>
    <w:qFormat/>
    <w:pPr>
      <w:numPr>
        <w:ilvl w:val="7"/>
        <w:numId w:val="13"/>
      </w:numPr>
      <w:spacing w:before="240" w:after="60"/>
      <w:outlineLvl w:val="7"/>
    </w:pPr>
    <w:rPr>
      <w:i/>
      <w:iCs/>
      <w:sz w:val="24"/>
      <w:szCs w:val="24"/>
    </w:rPr>
  </w:style>
  <w:style w:type="paragraph" w:styleId="Ttulo9">
    <w:name w:val="heading 9"/>
    <w:basedOn w:val="Normal"/>
    <w:next w:val="Normal"/>
    <w:qFormat/>
    <w:pPr>
      <w:numPr>
        <w:ilvl w:val="8"/>
        <w:numId w:val="13"/>
      </w:num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Textonotapie">
    <w:name w:val="footnote text"/>
    <w:basedOn w:val="Normal"/>
    <w:semiHidden/>
    <w:rPr>
      <w:rFonts w:ascii="Times" w:hAnsi="Times"/>
      <w:sz w:val="20"/>
    </w:rPr>
  </w:style>
  <w:style w:type="character" w:styleId="Refdenotaalpie">
    <w:name w:val="footnote reference"/>
    <w:basedOn w:val="Fuentedeprrafopredeter"/>
    <w:semiHidden/>
    <w:rPr>
      <w:rFonts w:ascii="Times New Roman" w:hAnsi="Times New Roman"/>
      <w:sz w:val="22"/>
      <w:szCs w:val="22"/>
      <w:vertAlign w:val="superscript"/>
    </w:rPr>
  </w:style>
  <w:style w:type="table" w:styleId="Tablaconcuadrcula">
    <w:name w:val="Table Grid"/>
    <w:basedOn w:val="Tabla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pPr>
      <w:numPr>
        <w:numId w:val="11"/>
      </w:numPr>
    </w:pPr>
  </w:style>
  <w:style w:type="paragraph" w:customStyle="1" w:styleId="BodyIndent">
    <w:name w:val="BodyIndent"/>
    <w:basedOn w:val="Normal"/>
    <w:link w:val="BodyIndentChar"/>
    <w:autoRedefine/>
    <w:pPr>
      <w:tabs>
        <w:tab w:val="left" w:pos="567"/>
      </w:tabs>
      <w:ind w:firstLine="284"/>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val="en-GB" w:eastAsia="en-US"/>
    </w:rPr>
  </w:style>
  <w:style w:type="numbering" w:styleId="1ai">
    <w:name w:val="Outline List 1"/>
    <w:basedOn w:val="Sinlista"/>
    <w:semiHidden/>
    <w:pPr>
      <w:numPr>
        <w:numId w:val="12"/>
      </w:numPr>
    </w:pPr>
  </w:style>
  <w:style w:type="paragraph" w:styleId="Textonotaalfinal">
    <w:name w:val="endnote text"/>
    <w:basedOn w:val="Normal"/>
    <w:semiHidden/>
    <w:rPr>
      <w:sz w:val="20"/>
    </w:rPr>
  </w:style>
  <w:style w:type="character" w:styleId="Refdenotaalfinal">
    <w:name w:val="endnote reference"/>
    <w:basedOn w:val="Fuentedeprrafopredeter"/>
    <w:semiHidden/>
    <w:rPr>
      <w:vertAlign w:val="superscript"/>
    </w:rPr>
  </w:style>
  <w:style w:type="character" w:customStyle="1" w:styleId="BodyIndentChar">
    <w:name w:val="BodyIndent Char"/>
    <w:basedOn w:val="Fuentedeprrafopredeter"/>
    <w:link w:val="BodyIndent"/>
    <w:rPr>
      <w:rFonts w:ascii="Times" w:hAnsi="Times"/>
      <w:color w:val="000000"/>
      <w:sz w:val="22"/>
      <w:szCs w:val="22"/>
      <w:lang w:val="en-GB" w:eastAsia="en-US" w:bidi="ar-SA"/>
    </w:rPr>
  </w:style>
  <w:style w:type="paragraph" w:customStyle="1" w:styleId="BodyChar">
    <w:name w:val="Body Char"/>
    <w:link w:val="BodyCharChar"/>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semiHidden/>
    <w:rPr>
      <w:i/>
      <w:iCs/>
      <w:color w:val="000000"/>
      <w:sz w:val="22"/>
      <w:szCs w:val="22"/>
      <w:lang w:val="en-GB" w:eastAsia="en-US"/>
    </w:rPr>
  </w:style>
  <w:style w:type="character" w:customStyle="1" w:styleId="StyleBodyCharNotBoldItalicChar">
    <w:name w:val="Style Body Char + Not Bold Italic Char"/>
    <w:basedOn w:val="Fuentedeprrafopredeter"/>
    <w:link w:val="StyleBodyCharNotBoldItalic"/>
    <w:semiHidden/>
    <w:rPr>
      <w:i/>
      <w:iCs/>
      <w:color w:val="000000"/>
      <w:sz w:val="22"/>
      <w:szCs w:val="22"/>
      <w:lang w:val="en-GB" w:eastAsia="en-US" w:bidi="ar-SA"/>
    </w:rPr>
  </w:style>
  <w:style w:type="character" w:customStyle="1" w:styleId="MTEquationSection">
    <w:name w:val="MTEquationSection"/>
    <w:basedOn w:val="Fuentedeprrafopredeter"/>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Fuentedeprrafopredeter"/>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val="en-GB" w:eastAsia="en-US"/>
    </w:rPr>
  </w:style>
  <w:style w:type="numbering" w:styleId="ArtculoSeccin">
    <w:name w:val="Outline List 3"/>
    <w:basedOn w:val="Sinlista"/>
    <w:semiHidden/>
    <w:pPr>
      <w:numPr>
        <w:numId w:val="13"/>
      </w:numPr>
    </w:pPr>
  </w:style>
  <w:style w:type="paragraph" w:styleId="Textodebloque">
    <w:name w:val="Block Text"/>
    <w:basedOn w:val="Normal"/>
    <w:semiHidden/>
    <w:pPr>
      <w:spacing w:after="120"/>
      <w:ind w:left="1440" w:right="1440"/>
    </w:pPr>
  </w:style>
  <w:style w:type="paragraph" w:styleId="Textoindependiente">
    <w:name w:val="Body Text"/>
    <w:basedOn w:val="Normal"/>
    <w:semiHidden/>
    <w:pPr>
      <w:spacing w:after="120"/>
    </w:pPr>
  </w:style>
  <w:style w:type="paragraph" w:styleId="Textoindependiente2">
    <w:name w:val="Body Text 2"/>
    <w:basedOn w:val="Normal"/>
    <w:semiHidden/>
    <w:pPr>
      <w:spacing w:after="120" w:line="480" w:lineRule="auto"/>
    </w:pPr>
  </w:style>
  <w:style w:type="paragraph" w:styleId="Textoindependiente3">
    <w:name w:val="Body Text 3"/>
    <w:basedOn w:val="Normal"/>
    <w:semiHidden/>
    <w:pPr>
      <w:spacing w:after="120"/>
    </w:pPr>
    <w:rPr>
      <w:sz w:val="16"/>
      <w:szCs w:val="16"/>
    </w:rPr>
  </w:style>
  <w:style w:type="paragraph" w:styleId="Textoindependienteprimerasangra">
    <w:name w:val="Body Text First Indent"/>
    <w:basedOn w:val="Textoindependiente"/>
    <w:semiHidden/>
    <w:pPr>
      <w:ind w:firstLine="210"/>
    </w:pPr>
  </w:style>
  <w:style w:type="paragraph" w:styleId="Sangradetextonormal">
    <w:name w:val="Body Text Indent"/>
    <w:basedOn w:val="Normal"/>
    <w:semiHidden/>
    <w:pPr>
      <w:spacing w:after="120"/>
      <w:ind w:left="283"/>
    </w:pPr>
  </w:style>
  <w:style w:type="paragraph" w:styleId="Textoindependienteprimerasangra2">
    <w:name w:val="Body Text First Indent 2"/>
    <w:basedOn w:val="Sangradetextonormal"/>
    <w:semiHidden/>
    <w:pPr>
      <w:ind w:firstLine="210"/>
    </w:pPr>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szCs w:val="16"/>
    </w:rPr>
  </w:style>
  <w:style w:type="paragraph" w:styleId="Cierre">
    <w:name w:val="Closing"/>
    <w:basedOn w:val="Normal"/>
    <w:semiHidden/>
    <w:pPr>
      <w:ind w:left="4252"/>
    </w:pPr>
  </w:style>
  <w:style w:type="paragraph" w:styleId="Fecha">
    <w:name w:val="Date"/>
    <w:basedOn w:val="Normal"/>
    <w:next w:val="Normal"/>
    <w:semiHidden/>
  </w:style>
  <w:style w:type="paragraph" w:styleId="Firmadecorreoelectrnico">
    <w:name w:val="E-mail Signature"/>
    <w:basedOn w:val="Normal"/>
    <w:semiHidden/>
  </w:style>
  <w:style w:type="character" w:styleId="nfasis">
    <w:name w:val="Emphasis"/>
    <w:basedOn w:val="Fuentedeprrafopredeter"/>
    <w:qFormat/>
    <w:rPr>
      <w:i/>
      <w:iCs/>
    </w:rPr>
  </w:style>
  <w:style w:type="paragraph" w:styleId="Direccinsobre">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Remitedesobre">
    <w:name w:val="envelope return"/>
    <w:basedOn w:val="Normal"/>
    <w:semiHidden/>
    <w:rPr>
      <w:rFonts w:ascii="Arial" w:hAnsi="Arial" w:cs="Arial"/>
      <w:sz w:val="20"/>
    </w:rPr>
  </w:style>
  <w:style w:type="character" w:styleId="Hipervnculovisitado">
    <w:name w:val="FollowedHyperlink"/>
    <w:basedOn w:val="Fuentedeprrafopredeter"/>
    <w:semiHidden/>
    <w:rPr>
      <w:color w:val="800080"/>
      <w:u w:val="single"/>
    </w:rPr>
  </w:style>
  <w:style w:type="paragraph" w:styleId="Piedepgina">
    <w:name w:val="footer"/>
    <w:basedOn w:val="Normal"/>
    <w:semiHidden/>
    <w:pPr>
      <w:tabs>
        <w:tab w:val="center" w:pos="4320"/>
        <w:tab w:val="right" w:pos="8640"/>
      </w:tabs>
    </w:pPr>
  </w:style>
  <w:style w:type="paragraph" w:styleId="Encabezado">
    <w:name w:val="header"/>
    <w:basedOn w:val="Normal"/>
    <w:semiHidden/>
    <w:pPr>
      <w:tabs>
        <w:tab w:val="center" w:pos="4320"/>
        <w:tab w:val="right" w:pos="8640"/>
      </w:tabs>
    </w:pPr>
  </w:style>
  <w:style w:type="character" w:styleId="AcrnimoHTML">
    <w:name w:val="HTML Acronym"/>
    <w:basedOn w:val="Fuentedeprrafopredeter"/>
    <w:semiHidden/>
  </w:style>
  <w:style w:type="paragraph" w:styleId="DireccinHTML">
    <w:name w:val="HTML Address"/>
    <w:basedOn w:val="Normal"/>
    <w:semiHidden/>
    <w:rPr>
      <w:i/>
      <w:iCs/>
    </w:rPr>
  </w:style>
  <w:style w:type="character" w:styleId="CitaHTML">
    <w:name w:val="HTML Cite"/>
    <w:basedOn w:val="Fuentedeprrafopredeter"/>
    <w:semiHidden/>
    <w:rPr>
      <w:i/>
      <w:iCs/>
    </w:rPr>
  </w:style>
  <w:style w:type="character" w:styleId="CdigoHTML">
    <w:name w:val="HTML Code"/>
    <w:basedOn w:val="Fuentedeprrafopredeter"/>
    <w:semiHidden/>
    <w:rPr>
      <w:rFonts w:ascii="Courier New" w:hAnsi="Courier New" w:cs="Courier New"/>
      <w:sz w:val="20"/>
      <w:szCs w:val="20"/>
    </w:rPr>
  </w:style>
  <w:style w:type="character" w:styleId="DefinicinHTML">
    <w:name w:val="HTML Definition"/>
    <w:basedOn w:val="Fuentedeprrafopredeter"/>
    <w:semiHidden/>
    <w:rPr>
      <w:i/>
      <w:iCs/>
    </w:rPr>
  </w:style>
  <w:style w:type="character" w:styleId="TecladoHTML">
    <w:name w:val="HTML Keyboard"/>
    <w:basedOn w:val="Fuentedeprrafopredeter"/>
    <w:semiHidden/>
    <w:rPr>
      <w:rFonts w:ascii="Courier New" w:hAnsi="Courier New" w:cs="Courier New"/>
      <w:sz w:val="20"/>
      <w:szCs w:val="20"/>
    </w:rPr>
  </w:style>
  <w:style w:type="paragraph" w:styleId="HTMLconformatoprevio">
    <w:name w:val="HTML Preformatted"/>
    <w:basedOn w:val="Normal"/>
    <w:semiHidden/>
    <w:rPr>
      <w:rFonts w:ascii="Courier New" w:hAnsi="Courier New" w:cs="Courier New"/>
      <w:sz w:val="20"/>
    </w:rPr>
  </w:style>
  <w:style w:type="character" w:styleId="EjemplodeHTML">
    <w:name w:val="HTML Sample"/>
    <w:basedOn w:val="Fuentedeprrafopredeter"/>
    <w:semiHidden/>
    <w:rPr>
      <w:rFonts w:ascii="Courier New" w:hAnsi="Courier New" w:cs="Courier New"/>
    </w:rPr>
  </w:style>
  <w:style w:type="character" w:styleId="MquinadeescribirHTML">
    <w:name w:val="HTML Typewriter"/>
    <w:basedOn w:val="Fuentedeprrafopredeter"/>
    <w:semiHidden/>
    <w:rPr>
      <w:rFonts w:ascii="Courier New" w:hAnsi="Courier New" w:cs="Courier New"/>
      <w:sz w:val="20"/>
      <w:szCs w:val="20"/>
    </w:rPr>
  </w:style>
  <w:style w:type="character" w:styleId="VariableHTML">
    <w:name w:val="HTML Variable"/>
    <w:basedOn w:val="Fuentedeprrafopredeter"/>
    <w:semiHidden/>
    <w:rPr>
      <w:i/>
      <w:iCs/>
    </w:rPr>
  </w:style>
  <w:style w:type="character" w:styleId="Hipervnculo">
    <w:name w:val="Hyperlink"/>
    <w:basedOn w:val="Fuentedeprrafopredeter"/>
    <w:semiHidden/>
    <w:rPr>
      <w:color w:val="0000FF"/>
      <w:u w:val="single"/>
    </w:rPr>
  </w:style>
  <w:style w:type="character" w:styleId="Nmerodelnea">
    <w:name w:val="line number"/>
    <w:basedOn w:val="Fuentedeprrafopredeter"/>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vietas">
    <w:name w:val="List Bullet"/>
    <w:basedOn w:val="Normal"/>
    <w:autoRedefine/>
    <w:semiHidden/>
    <w:pPr>
      <w:numPr>
        <w:numId w:val="1"/>
      </w:numPr>
    </w:pPr>
  </w:style>
  <w:style w:type="paragraph" w:styleId="Listaconvietas2">
    <w:name w:val="List Bullet 2"/>
    <w:basedOn w:val="Normal"/>
    <w:autoRedefine/>
    <w:semiHidden/>
    <w:pPr>
      <w:numPr>
        <w:numId w:val="2"/>
      </w:numPr>
    </w:pPr>
  </w:style>
  <w:style w:type="paragraph" w:styleId="Listaconvietas3">
    <w:name w:val="List Bullet 3"/>
    <w:basedOn w:val="Normal"/>
    <w:autoRedefine/>
    <w:semiHidden/>
    <w:pPr>
      <w:numPr>
        <w:numId w:val="3"/>
      </w:numPr>
    </w:pPr>
  </w:style>
  <w:style w:type="paragraph" w:styleId="Listaconvietas4">
    <w:name w:val="List Bullet 4"/>
    <w:basedOn w:val="Normal"/>
    <w:autoRedefine/>
    <w:semiHidden/>
    <w:pPr>
      <w:numPr>
        <w:numId w:val="4"/>
      </w:numPr>
    </w:pPr>
  </w:style>
  <w:style w:type="paragraph" w:styleId="Listaconvietas5">
    <w:name w:val="List Bullet 5"/>
    <w:basedOn w:val="Normal"/>
    <w:autoRedefine/>
    <w:semiHidden/>
    <w:pPr>
      <w:numPr>
        <w:numId w:val="5"/>
      </w:numPr>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paragraph" w:styleId="Listaconnmeros">
    <w:name w:val="List Number"/>
    <w:basedOn w:val="Normal"/>
    <w:semiHidden/>
    <w:pPr>
      <w:numPr>
        <w:numId w:val="6"/>
      </w:numPr>
    </w:pPr>
  </w:style>
  <w:style w:type="paragraph" w:styleId="Listaconnmeros2">
    <w:name w:val="List Number 2"/>
    <w:basedOn w:val="Normal"/>
    <w:semiHidden/>
    <w:pPr>
      <w:numPr>
        <w:numId w:val="7"/>
      </w:numPr>
    </w:pPr>
  </w:style>
  <w:style w:type="paragraph" w:styleId="Listaconnmeros3">
    <w:name w:val="List Number 3"/>
    <w:basedOn w:val="Normal"/>
    <w:semiHidden/>
    <w:pPr>
      <w:numPr>
        <w:numId w:val="8"/>
      </w:numPr>
    </w:pPr>
  </w:style>
  <w:style w:type="paragraph" w:styleId="Listaconnmeros4">
    <w:name w:val="List Number 4"/>
    <w:basedOn w:val="Normal"/>
    <w:semiHidden/>
    <w:pPr>
      <w:numPr>
        <w:numId w:val="9"/>
      </w:numPr>
    </w:pPr>
  </w:style>
  <w:style w:type="paragraph" w:styleId="Listaconnmeros5">
    <w:name w:val="List Number 5"/>
    <w:basedOn w:val="Normal"/>
    <w:semiHidden/>
    <w:pPr>
      <w:numPr>
        <w:numId w:val="10"/>
      </w:numPr>
    </w:p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angranormal">
    <w:name w:val="Normal Indent"/>
    <w:basedOn w:val="Normal"/>
    <w:semiHidden/>
    <w:pPr>
      <w:ind w:left="720"/>
    </w:pPr>
  </w:style>
  <w:style w:type="paragraph" w:styleId="Encabezadodenota">
    <w:name w:val="Note Heading"/>
    <w:basedOn w:val="Normal"/>
    <w:next w:val="Normal"/>
    <w:semiHidden/>
  </w:style>
  <w:style w:type="character" w:styleId="Nmerodepgina">
    <w:name w:val="page number"/>
    <w:basedOn w:val="Fuentedeprrafopredeter"/>
    <w:semiHidden/>
  </w:style>
  <w:style w:type="paragraph" w:styleId="Textosinformato">
    <w:name w:val="Plain Text"/>
    <w:basedOn w:val="Normal"/>
    <w:semiHidden/>
    <w:rPr>
      <w:rFonts w:ascii="Courier New" w:hAnsi="Courier New" w:cs="Courier New"/>
      <w:sz w:val="20"/>
    </w:rPr>
  </w:style>
  <w:style w:type="paragraph" w:styleId="Saludo">
    <w:name w:val="Salutation"/>
    <w:basedOn w:val="Normal"/>
    <w:next w:val="Normal"/>
    <w:semiHidden/>
  </w:style>
  <w:style w:type="paragraph" w:styleId="Firma">
    <w:name w:val="Signature"/>
    <w:basedOn w:val="Normal"/>
    <w:semiHidden/>
    <w:pPr>
      <w:ind w:left="4252"/>
    </w:pPr>
  </w:style>
  <w:style w:type="character" w:styleId="Textoennegrita">
    <w:name w:val="Strong"/>
    <w:basedOn w:val="Fuentedeprrafopredeter"/>
    <w:qFormat/>
    <w:rPr>
      <w:b/>
      <w:bCs/>
    </w:rPr>
  </w:style>
  <w:style w:type="paragraph" w:styleId="Subttulo">
    <w:name w:val="Subtitle"/>
    <w:basedOn w:val="Normal"/>
    <w:qFormat/>
    <w:pPr>
      <w:spacing w:after="60"/>
      <w:jc w:val="center"/>
      <w:outlineLvl w:val="1"/>
    </w:pPr>
    <w:rPr>
      <w:rFonts w:ascii="Arial" w:hAnsi="Arial" w:cs="Arial"/>
      <w:sz w:val="24"/>
      <w:szCs w:val="24"/>
    </w:rPr>
  </w:style>
  <w:style w:type="table" w:styleId="Tablaconefectos3D1">
    <w:name w:val="Table 3D effects 1"/>
    <w:basedOn w:val="Tabla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ind w:firstLine="0"/>
      <w:jc w:val="center"/>
    </w:pPr>
    <w:rPr>
      <w:lang w:val="en-US"/>
    </w:rPr>
  </w:style>
  <w:style w:type="paragraph" w:customStyle="1" w:styleId="Centred">
    <w:name w:val="Centred"/>
    <w:autoRedefine/>
    <w:pPr>
      <w:jc w:val="center"/>
    </w:pPr>
    <w:rPr>
      <w:rFonts w:ascii="Times" w:hAnsi="Times"/>
      <w:sz w:val="22"/>
      <w:lang w:val="en-GB"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basedOn w:val="Fuentedeprrafopredeter"/>
    <w:link w:val="BodyChar"/>
    <w:rPr>
      <w:rFonts w:ascii="Times" w:hAnsi="Times"/>
      <w:color w:val="000000"/>
      <w:sz w:val="22"/>
      <w:szCs w:val="22"/>
      <w:lang w:val="en-GB" w:eastAsia="en-US" w:bidi="ar-SA"/>
    </w:rPr>
  </w:style>
  <w:style w:type="paragraph" w:customStyle="1" w:styleId="StyleTitleLeft005cm">
    <w:name w:val="Style Title + Left:  0.05 cm"/>
    <w:basedOn w:val="Ttulo"/>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styleId="Textodeglobo">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basedOn w:val="Fuentedeprrafopredeter"/>
    <w:link w:val="section"/>
    <w:rPr>
      <w:rFonts w:ascii="Times" w:hAnsi="Times"/>
      <w:b/>
      <w:color w:val="000000"/>
      <w:sz w:val="22"/>
      <w:szCs w:val="22"/>
      <w:lang w:val="en-GB" w:eastAsia="en-US" w:bidi="ar-SA"/>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autoRedefine/>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Sinlista"/>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autoRedefine/>
    <w:pPr>
      <w:jc w:val="center"/>
    </w:pPr>
  </w:style>
  <w:style w:type="character" w:customStyle="1" w:styleId="times1">
    <w:name w:val="times1"/>
    <w:basedOn w:val="Fuentedeprrafopredeter"/>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Refdecomentario">
    <w:name w:val="annotation reference"/>
    <w:basedOn w:val="Fuentedeprrafopredeter"/>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basedOn w:val="Fuentedeprrafopredeter"/>
    <w:link w:val="subsubsection"/>
    <w:rPr>
      <w:rFonts w:ascii="Times" w:hAnsi="Times"/>
      <w:i/>
      <w:iCs/>
      <w:color w:val="000000"/>
      <w:sz w:val="22"/>
      <w:szCs w:val="22"/>
      <w:lang w:val="en-US" w:eastAsia="en-US" w:bidi="ar-SA"/>
    </w:rPr>
  </w:style>
  <w:style w:type="character" w:customStyle="1" w:styleId="StylesubsubsectionNotItalic1CharChar">
    <w:name w:val="Style subsubsection + Not Italic1 Char Char"/>
    <w:basedOn w:val="subsubsectionChar"/>
    <w:link w:val="StylesubsubsectionNotItalic1Char"/>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iCs/>
      <w:color w:val="000000"/>
      <w:sz w:val="22"/>
      <w:szCs w:val="22"/>
      <w:lang w:val="en-US" w:eastAsia="en-US" w:bidi="ar-SA"/>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 w:type="table" w:styleId="Sombreadoclaro-nfasis1">
    <w:name w:val="Light Shading Accent 1"/>
    <w:basedOn w:val="Tablanormal"/>
    <w:uiPriority w:val="60"/>
    <w:rsid w:val="00E13E8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72"/>
    <w:rsid w:val="00DD1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12A3-41F8-46A6-B2D1-9DB1505E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Graham Douglas</dc:creator>
  <cp:keywords>open access, proceedings, template, fast, affordable, flexible</cp:keywords>
  <dc:description/>
  <cp:lastModifiedBy>vq992</cp:lastModifiedBy>
  <cp:revision>16</cp:revision>
  <cp:lastPrinted>2007-03-22T22:16:00Z</cp:lastPrinted>
  <dcterms:created xsi:type="dcterms:W3CDTF">2018-12-30T02:17:00Z</dcterms:created>
  <dcterms:modified xsi:type="dcterms:W3CDTF">2023-08-24T21:06:00Z</dcterms:modified>
</cp:coreProperties>
</file>